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Heading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Header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001B" w14:textId="1D6BB58C" w:rsidR="00C8695E" w:rsidRDefault="00C8695E" w:rsidP="00C8695E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IMPUTERNICIRE SPECIALA</w:t>
      </w:r>
    </w:p>
    <w:p w14:paraId="4E63086A" w14:textId="77777777" w:rsidR="00C8695E" w:rsidRDefault="00C8695E" w:rsidP="00C8695E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4846A6F8" w14:textId="55F1A525" w:rsidR="00C8695E" w:rsidRDefault="00C8695E" w:rsidP="00C8695E">
      <w:pPr>
        <w:pStyle w:val="Corptext"/>
        <w:spacing w:after="0"/>
        <w:ind w:firstLine="763"/>
        <w:rPr>
          <w:rFonts w:ascii="Times New Roman" w:hAnsi="Times New Roman" w:cs="Tahoma"/>
          <w:sz w:val="22"/>
          <w:szCs w:val="22"/>
          <w:lang w:val="ro-RO"/>
        </w:rPr>
      </w:pP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Subscrisa </w:t>
      </w:r>
      <w:r w:rsidRPr="00F7796F">
        <w:rPr>
          <w:rFonts w:ascii="Times New Roman" w:hAnsi="Times New Roman" w:cs="Tahoma"/>
          <w:b/>
          <w:sz w:val="22"/>
          <w:szCs w:val="22"/>
          <w:lang w:val="ro-RO"/>
        </w:rPr>
        <w:t xml:space="preserve"> 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, cu sediul social in ___________ str. _____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 xml:space="preserve"> 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nr.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judetul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___________,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 xml:space="preserve"> 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cod unic de înregistrare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înregistrată la Oficiul Registrului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Comerţului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de pe lângă Tribunalul __________ sub nr. J/_______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/_____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reprezentată legal prin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avand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functia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de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deţinător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/are a unui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numar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de _______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actiuni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reprezentând ____% din capitalul social al acesteia,  care îmi conferă un număr de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voturi  în cadrul adunării generale </w:t>
      </w:r>
      <w:r w:rsidR="00DA3D0F">
        <w:rPr>
          <w:rFonts w:ascii="Times New Roman" w:hAnsi="Times New Roman" w:cs="Tahoma"/>
          <w:sz w:val="22"/>
          <w:szCs w:val="22"/>
          <w:lang w:val="ro-RO"/>
        </w:rPr>
        <w:t>extra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ordinare 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acţionarilor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“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Santierul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Naval Orsova ” S.A. ce va avea loc in data de </w:t>
      </w:r>
      <w:r w:rsidR="009C7B18">
        <w:rPr>
          <w:rFonts w:ascii="Times New Roman" w:hAnsi="Times New Roman" w:cs="Tahoma"/>
          <w:sz w:val="22"/>
          <w:szCs w:val="22"/>
          <w:lang w:val="ro-RO"/>
        </w:rPr>
        <w:t>2</w:t>
      </w:r>
      <w:r w:rsidR="00CD6AD3">
        <w:rPr>
          <w:rFonts w:ascii="Times New Roman" w:hAnsi="Times New Roman" w:cs="Tahoma"/>
          <w:sz w:val="22"/>
          <w:szCs w:val="22"/>
          <w:lang w:val="ro-RO"/>
        </w:rPr>
        <w:t>9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.</w:t>
      </w:r>
      <w:r w:rsidR="00345258">
        <w:rPr>
          <w:rFonts w:ascii="Times New Roman" w:hAnsi="Times New Roman" w:cs="Tahoma"/>
          <w:sz w:val="22"/>
          <w:szCs w:val="22"/>
          <w:lang w:val="ro-RO"/>
        </w:rPr>
        <w:t>0</w:t>
      </w:r>
      <w:r w:rsidR="00CD6AD3">
        <w:rPr>
          <w:rFonts w:ascii="Times New Roman" w:hAnsi="Times New Roman" w:cs="Tahoma"/>
          <w:sz w:val="22"/>
          <w:szCs w:val="22"/>
          <w:lang w:val="ro-RO"/>
        </w:rPr>
        <w:t>6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.202</w:t>
      </w:r>
      <w:r w:rsidR="009C7B18">
        <w:rPr>
          <w:rFonts w:ascii="Times New Roman" w:hAnsi="Times New Roman" w:cs="Tahoma"/>
          <w:sz w:val="22"/>
          <w:szCs w:val="22"/>
          <w:lang w:val="ro-RO"/>
        </w:rPr>
        <w:t>6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,</w:t>
      </w:r>
      <w:r w:rsidRPr="00F7796F">
        <w:rPr>
          <w:rFonts w:ascii="Times New Roman" w:hAnsi="Times New Roman" w:cs="Tahoma"/>
          <w:b/>
          <w:sz w:val="22"/>
          <w:szCs w:val="22"/>
          <w:lang w:val="ro-RO"/>
        </w:rPr>
        <w:t xml:space="preserve"> 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ora 1</w:t>
      </w:r>
      <w:r w:rsidR="00345258">
        <w:rPr>
          <w:rFonts w:ascii="Times New Roman" w:hAnsi="Times New Roman" w:cs="Tahoma"/>
          <w:sz w:val="22"/>
          <w:szCs w:val="22"/>
          <w:lang w:val="ro-RO"/>
        </w:rPr>
        <w:t>0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ºº, la sediul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societăţii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stabilită pentru prima convocare, sau in data de </w:t>
      </w:r>
      <w:r w:rsidR="00CD6AD3">
        <w:rPr>
          <w:rFonts w:ascii="Times New Roman" w:hAnsi="Times New Roman" w:cs="Tahoma"/>
          <w:sz w:val="22"/>
          <w:szCs w:val="22"/>
          <w:lang w:val="ro-RO"/>
        </w:rPr>
        <w:t>30</w:t>
      </w:r>
      <w:r w:rsidR="009C7B18" w:rsidRPr="009C7B18">
        <w:rPr>
          <w:rFonts w:ascii="Times New Roman" w:hAnsi="Times New Roman" w:cs="Tahoma"/>
          <w:sz w:val="22"/>
          <w:szCs w:val="22"/>
          <w:lang w:val="ro-RO"/>
        </w:rPr>
        <w:t>.0</w:t>
      </w:r>
      <w:r w:rsidR="00CD6AD3">
        <w:rPr>
          <w:rFonts w:ascii="Times New Roman" w:hAnsi="Times New Roman" w:cs="Tahoma"/>
          <w:sz w:val="22"/>
          <w:szCs w:val="22"/>
          <w:lang w:val="ro-RO"/>
        </w:rPr>
        <w:t>6</w:t>
      </w:r>
      <w:r w:rsidR="009C7B18" w:rsidRPr="009C7B18">
        <w:rPr>
          <w:rFonts w:ascii="Times New Roman" w:hAnsi="Times New Roman" w:cs="Tahoma"/>
          <w:sz w:val="22"/>
          <w:szCs w:val="22"/>
          <w:lang w:val="ro-RO"/>
        </w:rPr>
        <w:t>.2026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la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aceeaşi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oră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la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aceeaşi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adresă, stabilită ca fiind a doua convocare, în cazul în care cea dintâi nu s-ar putea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desfăşura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mandatez prin prezenta pe </w:t>
      </w:r>
      <w:r w:rsidRPr="00F7796F">
        <w:rPr>
          <w:rFonts w:ascii="Times New Roman" w:hAnsi="Times New Roman" w:cs="Tahoma"/>
          <w:b/>
          <w:color w:val="0000FF"/>
          <w:sz w:val="22"/>
          <w:szCs w:val="22"/>
          <w:lang w:val="ro-RO"/>
        </w:rPr>
        <w:t>________________________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identificat/ă prin B.I./C.I. seria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nr.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C.N.P.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sa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ma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reprezinte in această adunarea generală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să exercite dreptul de vot aferent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deţinerilor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mele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inregistrate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la data de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referinta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in Registrul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Acţionarilor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>, după cum urmează:</w:t>
      </w:r>
      <w:r w:rsidR="009C7B18">
        <w:rPr>
          <w:rFonts w:ascii="Times New Roman" w:hAnsi="Times New Roman" w:cs="Tahoma"/>
          <w:sz w:val="22"/>
          <w:szCs w:val="22"/>
          <w:lang w:val="ro-RO"/>
        </w:rPr>
        <w:t xml:space="preserve"> </w:t>
      </w:r>
    </w:p>
    <w:p w14:paraId="2B5AD6C8" w14:textId="77777777" w:rsidR="00CD6AD3" w:rsidRPr="00F7796F" w:rsidRDefault="00CD6AD3" w:rsidP="00C8695E">
      <w:pPr>
        <w:pStyle w:val="Corptext"/>
        <w:spacing w:after="0"/>
        <w:ind w:firstLine="763"/>
        <w:rPr>
          <w:rFonts w:ascii="Tahoma" w:hAnsi="Tahoma" w:cs="Tahoma"/>
          <w:sz w:val="22"/>
          <w:szCs w:val="22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F7796F" w:rsidRPr="006768E2" w14:paraId="4254AA58" w14:textId="77777777" w:rsidTr="00F7796F">
        <w:tc>
          <w:tcPr>
            <w:tcW w:w="7308" w:type="dxa"/>
          </w:tcPr>
          <w:p w14:paraId="2BA8C5ED" w14:textId="3ED1D269" w:rsidR="00F7796F" w:rsidRPr="00FF0473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04BDF070" w14:textId="1D1E4557" w:rsidR="00F7796F" w:rsidRPr="006768E2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05BDBC47" w14:textId="77ED391F" w:rsidR="00F7796F" w:rsidRPr="006768E2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5AEC9D20" w14:textId="63AF89B7" w:rsidR="00F7796F" w:rsidRPr="006768E2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CD6AD3" w:rsidRPr="006768E2" w14:paraId="33CA7D52" w14:textId="77777777" w:rsidTr="00F7796F">
        <w:tc>
          <w:tcPr>
            <w:tcW w:w="7308" w:type="dxa"/>
          </w:tcPr>
          <w:p w14:paraId="4517C404" w14:textId="6F9E3078" w:rsidR="00CD6AD3" w:rsidRPr="00FF0473" w:rsidRDefault="00CD6AD3" w:rsidP="00CD6AD3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3BC7A352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74D160C5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1F7A598F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CD6AD3" w:rsidRPr="006768E2" w14:paraId="1CE01933" w14:textId="77777777" w:rsidTr="00F7796F">
        <w:tc>
          <w:tcPr>
            <w:tcW w:w="7308" w:type="dxa"/>
          </w:tcPr>
          <w:p w14:paraId="7A36795E" w14:textId="22B66BF3" w:rsidR="00CD6AD3" w:rsidRPr="006768E2" w:rsidRDefault="00CD6AD3" w:rsidP="00CD6AD3">
            <w:pPr>
              <w:pStyle w:val="Standard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2.Aprobarea prelungirii plafonului global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multi-optiuni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si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bi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-devize, in valoare totala de 1.500.000 euro si a plafonului pentru acoperirea riscului de schimb valutar, în valoare de 2.069.000 USD ,contractate cu BRD-GROUP SOCIETE GENERALE;</w:t>
            </w:r>
          </w:p>
        </w:tc>
        <w:tc>
          <w:tcPr>
            <w:tcW w:w="810" w:type="dxa"/>
          </w:tcPr>
          <w:p w14:paraId="16DB0F66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CEA8675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7C351E80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CD6AD3" w:rsidRPr="006768E2" w14:paraId="6CF3D566" w14:textId="77777777" w:rsidTr="00F7796F">
        <w:trPr>
          <w:trHeight w:val="248"/>
        </w:trPr>
        <w:tc>
          <w:tcPr>
            <w:tcW w:w="7308" w:type="dxa"/>
          </w:tcPr>
          <w:p w14:paraId="5C338760" w14:textId="4B580299" w:rsidR="00CD6AD3" w:rsidRPr="006768E2" w:rsidRDefault="00CD6AD3" w:rsidP="00CD6AD3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datei de 22.07.2026 ca Data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21.07.2026 ca Data „ex date”, conform art. 2 alin. 2 lit. l) din Regulamentul nr. 5/2018;</w:t>
            </w:r>
          </w:p>
        </w:tc>
        <w:tc>
          <w:tcPr>
            <w:tcW w:w="810" w:type="dxa"/>
          </w:tcPr>
          <w:p w14:paraId="3FDD6383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2B3F792D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D186BFE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CD6AD3" w:rsidRPr="006768E2" w14:paraId="080D0935" w14:textId="77777777" w:rsidTr="00F7796F">
        <w:trPr>
          <w:trHeight w:val="248"/>
        </w:trPr>
        <w:tc>
          <w:tcPr>
            <w:tcW w:w="7308" w:type="dxa"/>
          </w:tcPr>
          <w:p w14:paraId="5C715ABA" w14:textId="0A687FB4" w:rsidR="00CD6AD3" w:rsidRPr="006768E2" w:rsidRDefault="00CD6AD3" w:rsidP="00CD6AD3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4.Imputernicirea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Extraordinare a Acționarilor (AGEA) și a oricăror alte acte necesare punerii în executare a hotărârii AGEA și de a efectua  formalitățile de publicitate și înregistrare a acesteia.</w:t>
            </w:r>
          </w:p>
        </w:tc>
        <w:tc>
          <w:tcPr>
            <w:tcW w:w="810" w:type="dxa"/>
          </w:tcPr>
          <w:p w14:paraId="03B26A24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E9E8F03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53E15F2C" w14:textId="77777777" w:rsidR="00CD6AD3" w:rsidRPr="006768E2" w:rsidRDefault="00CD6AD3" w:rsidP="00CD6AD3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187511F5" w14:textId="77777777" w:rsidR="00CD6AD3" w:rsidRDefault="00CD6AD3" w:rsidP="00C8695E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fr-FR"/>
        </w:rPr>
      </w:pPr>
    </w:p>
    <w:p w14:paraId="2802320F" w14:textId="56EE8BC6" w:rsidR="00C8695E" w:rsidRPr="00F553A7" w:rsidRDefault="00C8695E" w:rsidP="00C8695E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fr-FR"/>
        </w:rPr>
      </w:pPr>
      <w:r w:rsidRPr="00F553A7">
        <w:rPr>
          <w:rFonts w:ascii="Times New Roman" w:hAnsi="Times New Roman"/>
          <w:sz w:val="24"/>
          <w:szCs w:val="24"/>
          <w:lang w:val="fr-FR"/>
        </w:rPr>
        <w:t xml:space="preserve">*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votul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va fi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exprimat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prin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marcarea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un "X”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într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-o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singoră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căsuţa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corespunzătoare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intenţiei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vot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respectiv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>”,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Împotrivă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”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Abţinere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”,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rezoluţie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parte.</w:t>
      </w:r>
      <w:r w:rsidR="00DA3D0F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D6782AE" w14:textId="77777777" w:rsidR="009455B1" w:rsidRDefault="009455B1" w:rsidP="00C8695E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en-GB"/>
        </w:rPr>
      </w:pPr>
    </w:p>
    <w:p w14:paraId="4A5D5981" w14:textId="60B5FAF1" w:rsidR="0079251F" w:rsidRPr="00F7796F" w:rsidRDefault="00C8695E" w:rsidP="00F7796F">
      <w:pPr>
        <w:pStyle w:val="Corptext"/>
        <w:spacing w:after="0" w:line="240" w:lineRule="auto"/>
        <w:ind w:firstLine="763"/>
        <w:rPr>
          <w:rFonts w:ascii="Times New Roman" w:hAnsi="Times New Roman"/>
          <w:sz w:val="24"/>
          <w:szCs w:val="24"/>
          <w:lang w:val="ro-RO"/>
        </w:rPr>
      </w:pPr>
      <w:r w:rsidRPr="00F7796F">
        <w:rPr>
          <w:rFonts w:ascii="Times New Roman" w:hAnsi="Times New Roman"/>
          <w:sz w:val="24"/>
          <w:szCs w:val="24"/>
          <w:lang w:val="en-GB"/>
        </w:rPr>
        <w:t xml:space="preserve">Data _________________     </w:t>
      </w:r>
      <w:r w:rsidRPr="00F7796F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7B8A7B17" w14:textId="77777777" w:rsidR="0079251F" w:rsidRPr="00F7796F" w:rsidRDefault="0079251F" w:rsidP="00F7796F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C8695E"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6D1E18F0" w14:textId="55476236" w:rsidR="00C8695E" w:rsidRPr="00F7796F" w:rsidRDefault="0079251F" w:rsidP="00F7796F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C8695E"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Semnătura acţionarului ( reprezentant legal persoană juridică): _____________________ </w:t>
      </w:r>
    </w:p>
    <w:p w14:paraId="55B4AFD1" w14:textId="77777777" w:rsidR="0079251F" w:rsidRPr="00F7796F" w:rsidRDefault="00C8695E" w:rsidP="00F7796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78BF8259" w14:textId="2E8F9786" w:rsidR="00C8695E" w:rsidRPr="00F7796F" w:rsidRDefault="00C8695E" w:rsidP="00F7796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sau : </w:t>
      </w:r>
    </w:p>
    <w:p w14:paraId="65F89421" w14:textId="77777777" w:rsidR="00C8695E" w:rsidRPr="00F7796F" w:rsidRDefault="00C8695E" w:rsidP="00F77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SEMNATURA ELECTRONICĂ EXTINSĂ </w:t>
      </w:r>
    </w:p>
    <w:p w14:paraId="0C57A350" w14:textId="77777777" w:rsidR="00C8695E" w:rsidRPr="00F7796F" w:rsidRDefault="00C8695E" w:rsidP="00F77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(când Imputernicirea este transmisă prin mijloace electronice) </w:t>
      </w:r>
    </w:p>
    <w:p w14:paraId="72E34082" w14:textId="77777777" w:rsidR="00F3029C" w:rsidRDefault="00C8695E" w:rsidP="00DA3D0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NUMELE ŞI PRENUMELE/DENUMIREA DEŢINĂTORULUI DE ACŢIUNI </w:t>
      </w:r>
    </w:p>
    <w:p w14:paraId="3B6F7C96" w14:textId="4A427730" w:rsidR="000310A3" w:rsidRPr="00DA3D0F" w:rsidRDefault="00C8695E" w:rsidP="00DA3D0F">
      <w:pPr>
        <w:spacing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 (se va completa cu majuscule) </w:t>
      </w:r>
      <w:r w:rsidRPr="00F7796F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0310A3" w:rsidRPr="00DA3D0F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022249057">
    <w:abstractNumId w:val="25"/>
  </w:num>
  <w:num w:numId="2" w16cid:durableId="1408768432">
    <w:abstractNumId w:val="11"/>
  </w:num>
  <w:num w:numId="3" w16cid:durableId="2066561887">
    <w:abstractNumId w:val="28"/>
  </w:num>
  <w:num w:numId="4" w16cid:durableId="926890999">
    <w:abstractNumId w:val="5"/>
  </w:num>
  <w:num w:numId="5" w16cid:durableId="266429888">
    <w:abstractNumId w:val="3"/>
  </w:num>
  <w:num w:numId="6" w16cid:durableId="322927037">
    <w:abstractNumId w:val="30"/>
  </w:num>
  <w:num w:numId="7" w16cid:durableId="666371059">
    <w:abstractNumId w:val="20"/>
  </w:num>
  <w:num w:numId="8" w16cid:durableId="660087920">
    <w:abstractNumId w:val="31"/>
  </w:num>
  <w:num w:numId="9" w16cid:durableId="109324832">
    <w:abstractNumId w:val="18"/>
  </w:num>
  <w:num w:numId="10" w16cid:durableId="620959864">
    <w:abstractNumId w:val="29"/>
  </w:num>
  <w:num w:numId="11" w16cid:durableId="2105153613">
    <w:abstractNumId w:val="16"/>
  </w:num>
  <w:num w:numId="12" w16cid:durableId="128475630">
    <w:abstractNumId w:val="35"/>
  </w:num>
  <w:num w:numId="13" w16cid:durableId="1409614638">
    <w:abstractNumId w:val="34"/>
  </w:num>
  <w:num w:numId="14" w16cid:durableId="861477200">
    <w:abstractNumId w:val="0"/>
  </w:num>
  <w:num w:numId="15" w16cid:durableId="2013991846">
    <w:abstractNumId w:val="32"/>
  </w:num>
  <w:num w:numId="16" w16cid:durableId="1040785520">
    <w:abstractNumId w:val="19"/>
  </w:num>
  <w:num w:numId="17" w16cid:durableId="255986086">
    <w:abstractNumId w:val="40"/>
  </w:num>
  <w:num w:numId="18" w16cid:durableId="434979631">
    <w:abstractNumId w:val="39"/>
  </w:num>
  <w:num w:numId="19" w16cid:durableId="959336436">
    <w:abstractNumId w:val="8"/>
  </w:num>
  <w:num w:numId="20" w16cid:durableId="13269964">
    <w:abstractNumId w:val="37"/>
  </w:num>
  <w:num w:numId="21" w16cid:durableId="904486781">
    <w:abstractNumId w:val="21"/>
  </w:num>
  <w:num w:numId="22" w16cid:durableId="1381317494">
    <w:abstractNumId w:val="24"/>
  </w:num>
  <w:num w:numId="23" w16cid:durableId="840436494">
    <w:abstractNumId w:val="15"/>
  </w:num>
  <w:num w:numId="24" w16cid:durableId="1973100076">
    <w:abstractNumId w:val="12"/>
  </w:num>
  <w:num w:numId="25" w16cid:durableId="408625838">
    <w:abstractNumId w:val="9"/>
  </w:num>
  <w:num w:numId="26" w16cid:durableId="258802969">
    <w:abstractNumId w:val="23"/>
  </w:num>
  <w:num w:numId="27" w16cid:durableId="1837527192">
    <w:abstractNumId w:val="7"/>
  </w:num>
  <w:num w:numId="28" w16cid:durableId="394010299">
    <w:abstractNumId w:val="38"/>
  </w:num>
  <w:num w:numId="29" w16cid:durableId="629825717">
    <w:abstractNumId w:val="33"/>
  </w:num>
  <w:num w:numId="30" w16cid:durableId="1903178370">
    <w:abstractNumId w:val="2"/>
  </w:num>
  <w:num w:numId="31" w16cid:durableId="1758938200">
    <w:abstractNumId w:val="22"/>
  </w:num>
  <w:num w:numId="32" w16cid:durableId="863131093">
    <w:abstractNumId w:val="17"/>
  </w:num>
  <w:num w:numId="33" w16cid:durableId="1093238245">
    <w:abstractNumId w:val="6"/>
  </w:num>
  <w:num w:numId="34" w16cid:durableId="893006314">
    <w:abstractNumId w:val="4"/>
  </w:num>
  <w:num w:numId="35" w16cid:durableId="445854315">
    <w:abstractNumId w:val="14"/>
  </w:num>
  <w:num w:numId="36" w16cid:durableId="856425928">
    <w:abstractNumId w:val="13"/>
  </w:num>
  <w:num w:numId="37" w16cid:durableId="124781446">
    <w:abstractNumId w:val="26"/>
  </w:num>
  <w:num w:numId="38" w16cid:durableId="381364188">
    <w:abstractNumId w:val="1"/>
  </w:num>
  <w:num w:numId="39" w16cid:durableId="1632637350">
    <w:abstractNumId w:val="10"/>
  </w:num>
  <w:num w:numId="40" w16cid:durableId="1532722009">
    <w:abstractNumId w:val="36"/>
  </w:num>
  <w:num w:numId="41" w16cid:durableId="8312169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202A49"/>
    <w:rsid w:val="0023492D"/>
    <w:rsid w:val="002C6273"/>
    <w:rsid w:val="00345258"/>
    <w:rsid w:val="003755B3"/>
    <w:rsid w:val="00415F52"/>
    <w:rsid w:val="00445506"/>
    <w:rsid w:val="00594C85"/>
    <w:rsid w:val="00634BB1"/>
    <w:rsid w:val="00656C05"/>
    <w:rsid w:val="0079251F"/>
    <w:rsid w:val="007B3A9E"/>
    <w:rsid w:val="008C5D18"/>
    <w:rsid w:val="009455B1"/>
    <w:rsid w:val="009C7B18"/>
    <w:rsid w:val="00A0551F"/>
    <w:rsid w:val="00A216CC"/>
    <w:rsid w:val="00AA3236"/>
    <w:rsid w:val="00B625A3"/>
    <w:rsid w:val="00BF6242"/>
    <w:rsid w:val="00C8695E"/>
    <w:rsid w:val="00CA33BC"/>
    <w:rsid w:val="00CD6AD3"/>
    <w:rsid w:val="00D03DA9"/>
    <w:rsid w:val="00D1335E"/>
    <w:rsid w:val="00DA3D0F"/>
    <w:rsid w:val="00DD0D27"/>
    <w:rsid w:val="00DF7FB2"/>
    <w:rsid w:val="00F3029C"/>
    <w:rsid w:val="00F7796F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4</cp:revision>
  <cp:lastPrinted>2021-09-30T05:45:00Z</cp:lastPrinted>
  <dcterms:created xsi:type="dcterms:W3CDTF">2026-01-21T11:58:00Z</dcterms:created>
  <dcterms:modified xsi:type="dcterms:W3CDTF">2026-05-28T06:35:00Z</dcterms:modified>
</cp:coreProperties>
</file>